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78365" w14:textId="77777777" w:rsidR="00DA5E0E" w:rsidRDefault="00DA5E0E" w:rsidP="00DA5E0E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Nr 73/2022</w:t>
      </w:r>
    </w:p>
    <w:p w14:paraId="3FB89C86" w14:textId="77777777" w:rsidR="00DA5E0E" w:rsidRDefault="00DA5E0E" w:rsidP="00DA5E0E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Burmistrza Miasta Mrągowa </w:t>
      </w:r>
    </w:p>
    <w:p w14:paraId="28598AA3" w14:textId="77777777" w:rsidR="00DA5E0E" w:rsidRDefault="00DA5E0E" w:rsidP="00DA5E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3 listopada 2022 r.</w:t>
      </w:r>
    </w:p>
    <w:p w14:paraId="0E284D69" w14:textId="77777777" w:rsidR="00DA5E0E" w:rsidRDefault="00DA5E0E" w:rsidP="00DA5E0E">
      <w:pPr>
        <w:spacing w:after="406" w:line="355" w:lineRule="auto"/>
        <w:rPr>
          <w:rFonts w:ascii="Times New Roman" w:hAnsi="Times New Roman" w:cs="Times New Roman"/>
          <w:sz w:val="24"/>
          <w:szCs w:val="24"/>
        </w:rPr>
      </w:pPr>
    </w:p>
    <w:p w14:paraId="3B2E5F7B" w14:textId="77777777" w:rsidR="00DA5E0E" w:rsidRPr="0081567F" w:rsidRDefault="00DA5E0E" w:rsidP="00DA5E0E">
      <w:pPr>
        <w:spacing w:after="406" w:line="355" w:lineRule="auto"/>
        <w:ind w:left="-142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81567F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zmieniające Zarządzenie Nr 122/2019 Burmistrza Miasta Mrągowa z dnia 29 listopada 2019 r. w sprawie powołania komisji ds. opiniowania wniosków o przyznanie nagród kulturalnych.</w:t>
      </w:r>
    </w:p>
    <w:p w14:paraId="7D11BD35" w14:textId="77777777" w:rsidR="00DA5E0E" w:rsidRDefault="00DA5E0E" w:rsidP="00DA5E0E">
      <w:pPr>
        <w:spacing w:after="4" w:line="340" w:lineRule="auto"/>
        <w:ind w:left="-142" w:firstLine="55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81567F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Na podstawie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§</w:t>
      </w:r>
      <w:r w:rsidRPr="0081567F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8 ust.2 Regulaminu przyznawania nagród za osiągnięcia w dziedzinie twórczości artystycznej, upowszechniania i ochrony kultury, stanowiącego załącznik do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81567F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Uchwały Nr XXV/12/2016 Rady Miejskiej w Mrągowie z dnia 27 października 2016 r.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br/>
      </w:r>
      <w:r w:rsidRPr="0081567F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oraz 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§ </w:t>
      </w:r>
      <w:r w:rsidRPr="0081567F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15 ust. 2 pkt 1 Regulaminu Organizacyjnego Urzędu Miejskiego w Mrągowie, zarządzam,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br/>
      </w:r>
      <w:r w:rsidRPr="0081567F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co następuje:</w:t>
      </w:r>
    </w:p>
    <w:p w14:paraId="2C949E0E" w14:textId="77777777" w:rsidR="00DA5E0E" w:rsidRPr="0081567F" w:rsidRDefault="00DA5E0E" w:rsidP="00DA5E0E">
      <w:pPr>
        <w:spacing w:after="4" w:line="340" w:lineRule="auto"/>
        <w:ind w:left="9" w:firstLine="55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</w:p>
    <w:p w14:paraId="5C80460B" w14:textId="77777777" w:rsidR="00DA5E0E" w:rsidRPr="0081567F" w:rsidRDefault="00DA5E0E" w:rsidP="00DA5E0E">
      <w:pPr>
        <w:spacing w:after="4" w:line="336" w:lineRule="auto"/>
        <w:ind w:left="-14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sz w:val="24"/>
          <w14:ligatures w14:val="none"/>
        </w:rPr>
        <w:t xml:space="preserve">§ </w:t>
      </w:r>
      <w:r w:rsidRPr="0081567F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1. W Zarządzeniu Nr 122/2019 Burmistrza Miasta Mrągowa z dnia 29 listopada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br/>
      </w:r>
      <w:r w:rsidRPr="0081567F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2019 r. w sprawie powołania komisji ds. opiniowania wniosków o przyznanie nagród kulturalnych,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§</w:t>
      </w:r>
      <w:r w:rsidRPr="0081567F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1 pkt 3 otrzymuje brzmienie:</w:t>
      </w:r>
    </w:p>
    <w:p w14:paraId="400BEE5C" w14:textId="77777777" w:rsidR="00DA5E0E" w:rsidRPr="0081567F" w:rsidRDefault="00DA5E0E" w:rsidP="00DA5E0E">
      <w:pPr>
        <w:spacing w:after="102" w:line="261" w:lineRule="auto"/>
        <w:ind w:left="-142" w:firstLine="4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14:ligatures w14:val="none"/>
        </w:rPr>
      </w:pPr>
      <w:r w:rsidRPr="0081567F">
        <w:rPr>
          <w:rFonts w:ascii="Times New Roman" w:eastAsia="Times New Roman" w:hAnsi="Times New Roman" w:cs="Times New Roman"/>
          <w:i/>
          <w:iCs/>
          <w:noProof/>
          <w:color w:val="000000"/>
          <w:kern w:val="0"/>
          <w:sz w:val="24"/>
          <w14:ligatures w14:val="none"/>
        </w:rPr>
        <w:t>„</w:t>
      </w:r>
      <w:r w:rsidRPr="0081567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14:ligatures w14:val="none"/>
        </w:rPr>
        <w:t>3/ Agnieszka Michalska — członek komisji</w:t>
      </w:r>
      <w:r w:rsidRPr="0081567F">
        <w:rPr>
          <w:rFonts w:ascii="Times New Roman" w:eastAsia="Times New Roman" w:hAnsi="Times New Roman" w:cs="Times New Roman"/>
          <w:i/>
          <w:iCs/>
          <w:noProof/>
          <w:color w:val="000000"/>
          <w:kern w:val="0"/>
          <w:sz w:val="24"/>
          <w14:ligatures w14:val="none"/>
        </w:rPr>
        <w:t>”.</w:t>
      </w:r>
    </w:p>
    <w:p w14:paraId="24C41B83" w14:textId="77777777" w:rsidR="00DA5E0E" w:rsidRPr="0081567F" w:rsidRDefault="00DA5E0E" w:rsidP="00DA5E0E">
      <w:pPr>
        <w:spacing w:after="248" w:line="261" w:lineRule="auto"/>
        <w:ind w:hanging="14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sz w:val="24"/>
          <w14:ligatures w14:val="none"/>
        </w:rPr>
        <w:t xml:space="preserve">§ </w:t>
      </w:r>
      <w:r w:rsidRPr="0081567F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2. Wykonanie zarządzenia powierzam Zastępcy Burmistrza Miasta Mrągowa.</w:t>
      </w:r>
    </w:p>
    <w:p w14:paraId="12602D23" w14:textId="77777777" w:rsidR="00DA5E0E" w:rsidRDefault="00DA5E0E" w:rsidP="00DA5E0E">
      <w:pPr>
        <w:spacing w:after="400" w:line="261" w:lineRule="auto"/>
        <w:ind w:left="9" w:hanging="1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sz w:val="24"/>
          <w14:ligatures w14:val="none"/>
        </w:rPr>
        <w:t xml:space="preserve">§ </w:t>
      </w:r>
      <w:r w:rsidRPr="0081567F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3. Zarządzenie wchodzi w życie z dniem podpisania.</w:t>
      </w:r>
    </w:p>
    <w:p w14:paraId="33BD6658" w14:textId="77777777" w:rsidR="007628EA" w:rsidRDefault="007628EA"/>
    <w:sectPr w:rsidR="00762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230D3"/>
    <w:multiLevelType w:val="hybridMultilevel"/>
    <w:tmpl w:val="86166944"/>
    <w:lvl w:ilvl="0" w:tplc="DBF87D2C">
      <w:start w:val="1"/>
      <w:numFmt w:val="decimal"/>
      <w:lvlText w:val="%1)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58EF46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047CCE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24C4F0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147F5C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C4037E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6E6AF4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8ED05C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965964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36050E"/>
    <w:multiLevelType w:val="hybridMultilevel"/>
    <w:tmpl w:val="78409070"/>
    <w:lvl w:ilvl="0" w:tplc="8A6A675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124B7708"/>
    <w:multiLevelType w:val="hybridMultilevel"/>
    <w:tmpl w:val="59D6E3CA"/>
    <w:lvl w:ilvl="0" w:tplc="4022C644">
      <w:start w:val="2"/>
      <w:numFmt w:val="decimal"/>
      <w:lvlText w:val="%1."/>
      <w:lvlJc w:val="left"/>
      <w:pPr>
        <w:ind w:left="4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5E205E">
      <w:start w:val="1"/>
      <w:numFmt w:val="decimal"/>
      <w:lvlText w:val="%2)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084072">
      <w:start w:val="1"/>
      <w:numFmt w:val="lowerRoman"/>
      <w:lvlText w:val="%3"/>
      <w:lvlJc w:val="left"/>
      <w:pPr>
        <w:ind w:left="1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DE22AC">
      <w:start w:val="1"/>
      <w:numFmt w:val="decimal"/>
      <w:lvlText w:val="%4"/>
      <w:lvlJc w:val="left"/>
      <w:pPr>
        <w:ind w:left="2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BC5116">
      <w:start w:val="1"/>
      <w:numFmt w:val="lowerLetter"/>
      <w:lvlText w:val="%5"/>
      <w:lvlJc w:val="left"/>
      <w:pPr>
        <w:ind w:left="3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243796">
      <w:start w:val="1"/>
      <w:numFmt w:val="lowerRoman"/>
      <w:lvlText w:val="%6"/>
      <w:lvlJc w:val="left"/>
      <w:pPr>
        <w:ind w:left="3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B66102">
      <w:start w:val="1"/>
      <w:numFmt w:val="decimal"/>
      <w:lvlText w:val="%7"/>
      <w:lvlJc w:val="left"/>
      <w:pPr>
        <w:ind w:left="4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74D4C0">
      <w:start w:val="1"/>
      <w:numFmt w:val="lowerLetter"/>
      <w:lvlText w:val="%8"/>
      <w:lvlJc w:val="left"/>
      <w:pPr>
        <w:ind w:left="5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946400">
      <w:start w:val="1"/>
      <w:numFmt w:val="lowerRoman"/>
      <w:lvlText w:val="%9"/>
      <w:lvlJc w:val="left"/>
      <w:pPr>
        <w:ind w:left="5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435CA3"/>
    <w:multiLevelType w:val="hybridMultilevel"/>
    <w:tmpl w:val="61649578"/>
    <w:lvl w:ilvl="0" w:tplc="04150011">
      <w:start w:val="1"/>
      <w:numFmt w:val="decimal"/>
      <w:lvlText w:val="%1)"/>
      <w:lvlJc w:val="left"/>
      <w:pPr>
        <w:ind w:left="1967" w:hanging="360"/>
      </w:pPr>
    </w:lvl>
    <w:lvl w:ilvl="1" w:tplc="04150019" w:tentative="1">
      <w:start w:val="1"/>
      <w:numFmt w:val="lowerLetter"/>
      <w:lvlText w:val="%2."/>
      <w:lvlJc w:val="left"/>
      <w:pPr>
        <w:ind w:left="2687" w:hanging="360"/>
      </w:pPr>
    </w:lvl>
    <w:lvl w:ilvl="2" w:tplc="0415001B" w:tentative="1">
      <w:start w:val="1"/>
      <w:numFmt w:val="lowerRoman"/>
      <w:lvlText w:val="%3."/>
      <w:lvlJc w:val="right"/>
      <w:pPr>
        <w:ind w:left="3407" w:hanging="180"/>
      </w:pPr>
    </w:lvl>
    <w:lvl w:ilvl="3" w:tplc="0415000F" w:tentative="1">
      <w:start w:val="1"/>
      <w:numFmt w:val="decimal"/>
      <w:lvlText w:val="%4."/>
      <w:lvlJc w:val="left"/>
      <w:pPr>
        <w:ind w:left="4127" w:hanging="360"/>
      </w:pPr>
    </w:lvl>
    <w:lvl w:ilvl="4" w:tplc="04150019" w:tentative="1">
      <w:start w:val="1"/>
      <w:numFmt w:val="lowerLetter"/>
      <w:lvlText w:val="%5."/>
      <w:lvlJc w:val="left"/>
      <w:pPr>
        <w:ind w:left="4847" w:hanging="360"/>
      </w:pPr>
    </w:lvl>
    <w:lvl w:ilvl="5" w:tplc="0415001B" w:tentative="1">
      <w:start w:val="1"/>
      <w:numFmt w:val="lowerRoman"/>
      <w:lvlText w:val="%6."/>
      <w:lvlJc w:val="right"/>
      <w:pPr>
        <w:ind w:left="5567" w:hanging="180"/>
      </w:pPr>
    </w:lvl>
    <w:lvl w:ilvl="6" w:tplc="0415000F" w:tentative="1">
      <w:start w:val="1"/>
      <w:numFmt w:val="decimal"/>
      <w:lvlText w:val="%7."/>
      <w:lvlJc w:val="left"/>
      <w:pPr>
        <w:ind w:left="6287" w:hanging="360"/>
      </w:pPr>
    </w:lvl>
    <w:lvl w:ilvl="7" w:tplc="04150019" w:tentative="1">
      <w:start w:val="1"/>
      <w:numFmt w:val="lowerLetter"/>
      <w:lvlText w:val="%8."/>
      <w:lvlJc w:val="left"/>
      <w:pPr>
        <w:ind w:left="7007" w:hanging="360"/>
      </w:pPr>
    </w:lvl>
    <w:lvl w:ilvl="8" w:tplc="0415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4" w15:restartNumberingAfterBreak="0">
    <w:nsid w:val="57B86807"/>
    <w:multiLevelType w:val="hybridMultilevel"/>
    <w:tmpl w:val="638A2454"/>
    <w:lvl w:ilvl="0" w:tplc="2DDCBDB8">
      <w:start w:val="2"/>
      <w:numFmt w:val="decimal"/>
      <w:lvlText w:val="%1."/>
      <w:lvlJc w:val="left"/>
      <w:pPr>
        <w:ind w:left="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DE6DD2">
      <w:start w:val="1"/>
      <w:numFmt w:val="lowerLetter"/>
      <w:lvlText w:val="%2"/>
      <w:lvlJc w:val="left"/>
      <w:pPr>
        <w:ind w:left="1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FC6480">
      <w:start w:val="1"/>
      <w:numFmt w:val="lowerRoman"/>
      <w:lvlText w:val="%3"/>
      <w:lvlJc w:val="left"/>
      <w:pPr>
        <w:ind w:left="2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A6A610">
      <w:start w:val="1"/>
      <w:numFmt w:val="decimal"/>
      <w:lvlText w:val="%4"/>
      <w:lvlJc w:val="left"/>
      <w:pPr>
        <w:ind w:left="2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960448">
      <w:start w:val="1"/>
      <w:numFmt w:val="lowerLetter"/>
      <w:lvlText w:val="%5"/>
      <w:lvlJc w:val="left"/>
      <w:pPr>
        <w:ind w:left="3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3C0B94">
      <w:start w:val="1"/>
      <w:numFmt w:val="lowerRoman"/>
      <w:lvlText w:val="%6"/>
      <w:lvlJc w:val="left"/>
      <w:pPr>
        <w:ind w:left="4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D23AD0">
      <w:start w:val="1"/>
      <w:numFmt w:val="decimal"/>
      <w:lvlText w:val="%7"/>
      <w:lvlJc w:val="left"/>
      <w:pPr>
        <w:ind w:left="5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1250E6">
      <w:start w:val="1"/>
      <w:numFmt w:val="lowerLetter"/>
      <w:lvlText w:val="%8"/>
      <w:lvlJc w:val="left"/>
      <w:pPr>
        <w:ind w:left="5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98420A">
      <w:start w:val="1"/>
      <w:numFmt w:val="lowerRoman"/>
      <w:lvlText w:val="%9"/>
      <w:lvlJc w:val="left"/>
      <w:pPr>
        <w:ind w:left="6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11E06F0"/>
    <w:multiLevelType w:val="hybridMultilevel"/>
    <w:tmpl w:val="D1368326"/>
    <w:lvl w:ilvl="0" w:tplc="D8E0BD0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A002412">
      <w:start w:val="1"/>
      <w:numFmt w:val="lowerLetter"/>
      <w:lvlText w:val="%2"/>
      <w:lvlJc w:val="left"/>
      <w:pPr>
        <w:ind w:left="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D16FA62">
      <w:start w:val="1"/>
      <w:numFmt w:val="lowerLetter"/>
      <w:lvlRestart w:val="0"/>
      <w:lvlText w:val="%3.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EE0673C">
      <w:start w:val="1"/>
      <w:numFmt w:val="decimal"/>
      <w:lvlText w:val="%4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770BC00">
      <w:start w:val="1"/>
      <w:numFmt w:val="lowerLetter"/>
      <w:lvlText w:val="%5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A263B96">
      <w:start w:val="1"/>
      <w:numFmt w:val="lowerRoman"/>
      <w:lvlText w:val="%6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052EC6E">
      <w:start w:val="1"/>
      <w:numFmt w:val="decimal"/>
      <w:lvlText w:val="%7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ABA8C42">
      <w:start w:val="1"/>
      <w:numFmt w:val="lowerLetter"/>
      <w:lvlText w:val="%8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F10B542">
      <w:start w:val="1"/>
      <w:numFmt w:val="lowerRoman"/>
      <w:lvlText w:val="%9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16C075E"/>
    <w:multiLevelType w:val="hybridMultilevel"/>
    <w:tmpl w:val="81147D1C"/>
    <w:lvl w:ilvl="0" w:tplc="3B348960">
      <w:start w:val="2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26AE9C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CC94F2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C0739C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C8C1B4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9047B0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50F1F2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0868D2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68FE14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45421594">
    <w:abstractNumId w:val="2"/>
  </w:num>
  <w:num w:numId="2" w16cid:durableId="160199893">
    <w:abstractNumId w:val="5"/>
  </w:num>
  <w:num w:numId="3" w16cid:durableId="1377120510">
    <w:abstractNumId w:val="0"/>
  </w:num>
  <w:num w:numId="4" w16cid:durableId="1302036424">
    <w:abstractNumId w:val="3"/>
  </w:num>
  <w:num w:numId="5" w16cid:durableId="240723142">
    <w:abstractNumId w:val="1"/>
  </w:num>
  <w:num w:numId="6" w16cid:durableId="2123261619">
    <w:abstractNumId w:val="4"/>
  </w:num>
  <w:num w:numId="7" w16cid:durableId="4768002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33E"/>
    <w:rsid w:val="003166A6"/>
    <w:rsid w:val="003F6B2F"/>
    <w:rsid w:val="004B633E"/>
    <w:rsid w:val="006156DC"/>
    <w:rsid w:val="007628EA"/>
    <w:rsid w:val="00B54194"/>
    <w:rsid w:val="00DA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76CF5"/>
  <w15:chartTrackingRefBased/>
  <w15:docId w15:val="{34816969-F78A-497E-9718-6D02AF49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E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6B2F"/>
    <w:pPr>
      <w:ind w:left="720"/>
      <w:contextualSpacing/>
    </w:pPr>
  </w:style>
  <w:style w:type="table" w:customStyle="1" w:styleId="TableGrid">
    <w:name w:val="TableGrid"/>
    <w:rsid w:val="006156DC"/>
    <w:pPr>
      <w:spacing w:after="0" w:line="240" w:lineRule="auto"/>
    </w:pPr>
    <w:rPr>
      <w:rFonts w:eastAsia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846</Characters>
  <Application>Microsoft Office Word</Application>
  <DocSecurity>0</DocSecurity>
  <Lines>7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Anzel</dc:creator>
  <cp:keywords/>
  <dc:description/>
  <cp:lastModifiedBy>Monika Anzel</cp:lastModifiedBy>
  <cp:revision>6</cp:revision>
  <dcterms:created xsi:type="dcterms:W3CDTF">2023-07-11T12:57:00Z</dcterms:created>
  <dcterms:modified xsi:type="dcterms:W3CDTF">2023-07-11T13:13:00Z</dcterms:modified>
</cp:coreProperties>
</file>